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5F" w:rsidRDefault="006D125F" w:rsidP="006D125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УРОК ЛИТЕРАТУРЫ В</w:t>
      </w:r>
      <w:r w:rsidR="00BC522B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10 КЛАССЕ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ЭВРИСТИЧЕСКАЯ БЕСЕДА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(Философские размышления.)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«Где же тут человек?»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(По роману И.А. Гончарова «Обломов»)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обобщение и закрепление знаний учащихся по изученной теме. Обучение работе с текстом, критическими статьями. Учить через частное по поставленной задаче делать логические соединения, выводы. Развивать речь, творческие способности учащихся.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I. Вступление — объявление темы.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«Где же тут человек? Где его целость? Куда он скрылся, как разменялся на всякую мелочь?» — спрашивает Обломов </w:t>
      </w:r>
      <w:proofErr w:type="spellStart"/>
      <w:r>
        <w:rPr>
          <w:color w:val="000000"/>
          <w:sz w:val="27"/>
          <w:szCs w:val="27"/>
        </w:rPr>
        <w:t>Штольца</w:t>
      </w:r>
      <w:proofErr w:type="spellEnd"/>
      <w:r>
        <w:rPr>
          <w:color w:val="000000"/>
          <w:sz w:val="27"/>
          <w:szCs w:val="27"/>
        </w:rPr>
        <w:t>. Ещё один вопрос в ряду вечных вопросов России: «Кто виноват?» и «Что делать?» 1859 год. Россия рабства и барства. Россия зарождения новых людей, практичных, деловых, расчётливых. В первых номерах журнала «Отечественные записки» опубликован роман Гончарова «Обломов». Единодушное признание. Но мнения разделились.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II. Критика о романе.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Сообщение ученика.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Критик Добролюбов скажет так: В «Обломове» показан кризис и распад крепостнической Руси. Илья Ильич Обломов — «коренной народный наш тип», символизирующий лень, бездействие и застой всей крепостнической системы отношений. Он - последний среди «лишних людей» - Онегиных, Печориных, Рудиных! Но в нём типичный комплекс «лишнего человека» доведён до </w:t>
      </w:r>
      <w:proofErr w:type="gramStart"/>
      <w:r>
        <w:rPr>
          <w:color w:val="000000"/>
          <w:sz w:val="27"/>
          <w:szCs w:val="27"/>
        </w:rPr>
        <w:t>парадокса</w:t>
      </w:r>
      <w:proofErr w:type="gramEnd"/>
      <w:r>
        <w:rPr>
          <w:color w:val="000000"/>
          <w:sz w:val="27"/>
          <w:szCs w:val="27"/>
        </w:rPr>
        <w:t xml:space="preserve"> — за которым распад и гибель человека.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Сообщение ученика.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Другая позиция у критика Дружинина: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Напрасно многие люди с чересчур практическими стремлениями </w:t>
      </w:r>
      <w:proofErr w:type="spellStart"/>
      <w:proofErr w:type="gramStart"/>
      <w:r>
        <w:rPr>
          <w:color w:val="000000"/>
          <w:sz w:val="27"/>
          <w:szCs w:val="27"/>
        </w:rPr>
        <w:t>уси-ливаются</w:t>
      </w:r>
      <w:proofErr w:type="spellEnd"/>
      <w:proofErr w:type="gramEnd"/>
      <w:r>
        <w:rPr>
          <w:color w:val="000000"/>
          <w:sz w:val="27"/>
          <w:szCs w:val="27"/>
        </w:rPr>
        <w:t xml:space="preserve"> презирать Обломова и даже звать его улиткою: ведь этот строгий суд над героем показывает одну поверхностную и </w:t>
      </w:r>
      <w:proofErr w:type="spellStart"/>
      <w:r>
        <w:rPr>
          <w:color w:val="000000"/>
          <w:sz w:val="27"/>
          <w:szCs w:val="27"/>
        </w:rPr>
        <w:t>быстропереходящую</w:t>
      </w:r>
      <w:proofErr w:type="spellEnd"/>
      <w:r>
        <w:rPr>
          <w:color w:val="000000"/>
          <w:sz w:val="27"/>
          <w:szCs w:val="27"/>
        </w:rPr>
        <w:t xml:space="preserve"> придирчивость. Обломов любезен всем нам и стоит беспредельной любви.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III. Основные вопросы беседы.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Кто же он такой, человек, вызвавший столь противоположные мнения? На какой почве взращён этот характер? Нужны ли такие люди обществу, России?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IV. Обычный день жизни Ильи Ильича.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Вопрос учителя.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 </w:t>
      </w:r>
      <w:proofErr w:type="gramStart"/>
      <w:r>
        <w:rPr>
          <w:color w:val="000000"/>
          <w:sz w:val="27"/>
          <w:szCs w:val="27"/>
        </w:rPr>
        <w:t>помощью</w:t>
      </w:r>
      <w:proofErr w:type="gramEnd"/>
      <w:r>
        <w:rPr>
          <w:color w:val="000000"/>
          <w:sz w:val="27"/>
          <w:szCs w:val="27"/>
        </w:rPr>
        <w:t xml:space="preserve"> каких деталей достигается комизм образа?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1. Портрет героя.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 Интерьер.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 Вещи-символы.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Вопрос учителя.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Герой комичен, но почему тогда роман никто и никогда не называл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комедией? (Характер Обломова живой и сложный.)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V. Как формировался характер Обломова? Ведь сам герой задаёт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себе вопрос: «Отчего я такой?»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Полемика 2-х групп:</w:t>
      </w:r>
      <w:r>
        <w:rPr>
          <w:color w:val="000000"/>
          <w:sz w:val="27"/>
          <w:szCs w:val="27"/>
        </w:rPr>
        <w:t xml:space="preserve"> группы поддержки мнения Добролюбова и </w:t>
      </w:r>
      <w:proofErr w:type="spellStart"/>
      <w:r>
        <w:rPr>
          <w:color w:val="000000"/>
          <w:sz w:val="27"/>
          <w:szCs w:val="27"/>
        </w:rPr>
        <w:t>дружининцы</w:t>
      </w:r>
      <w:proofErr w:type="spellEnd"/>
      <w:r>
        <w:rPr>
          <w:color w:val="000000"/>
          <w:sz w:val="27"/>
          <w:szCs w:val="27"/>
        </w:rPr>
        <w:t>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1) </w:t>
      </w:r>
      <w:proofErr w:type="spellStart"/>
      <w:r>
        <w:rPr>
          <w:i/>
          <w:iCs/>
          <w:color w:val="000000"/>
          <w:sz w:val="27"/>
          <w:szCs w:val="27"/>
        </w:rPr>
        <w:t>Добролюбовцы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Обломов — барин, который привык получать удовольствия, ничего не делая. Его идеал — «праздность и покой», «...гнусная привычка получать удовлетворение своих желаний не от собственных усилий, а от други</w:t>
      </w:r>
      <w:proofErr w:type="gramStart"/>
      <w:r>
        <w:rPr>
          <w:color w:val="000000"/>
          <w:sz w:val="27"/>
          <w:szCs w:val="27"/>
        </w:rPr>
        <w:t>х-</w:t>
      </w:r>
      <w:proofErr w:type="gramEnd"/>
      <w:r>
        <w:rPr>
          <w:color w:val="000000"/>
          <w:sz w:val="27"/>
          <w:szCs w:val="27"/>
        </w:rPr>
        <w:t xml:space="preserve"> развила в нём апатическую неподвижность и повергла его в жалкое «состояние нравственного рабства».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2) </w:t>
      </w:r>
      <w:proofErr w:type="spellStart"/>
      <w:r>
        <w:rPr>
          <w:i/>
          <w:iCs/>
          <w:color w:val="000000"/>
          <w:sz w:val="27"/>
          <w:szCs w:val="27"/>
        </w:rPr>
        <w:t>Дружининцы</w:t>
      </w:r>
      <w:proofErr w:type="spellEnd"/>
      <w:r>
        <w:rPr>
          <w:color w:val="000000"/>
          <w:sz w:val="27"/>
          <w:szCs w:val="27"/>
        </w:rPr>
        <w:t>: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Обломов недеятелен, ленив, но он — отражение русской жизни, Обломова нельзя презирать. Он — порождение того сложного переходного времени. </w:t>
      </w:r>
      <w:proofErr w:type="gramStart"/>
      <w:r>
        <w:rPr>
          <w:color w:val="000000"/>
          <w:sz w:val="27"/>
          <w:szCs w:val="27"/>
        </w:rPr>
        <w:t xml:space="preserve">«Обломовщина гадка, ежели она происходит от гнилости, злого упорства, но ежели корень её таится просто в незрелости общества, в колебании чистых душою людей перед практической </w:t>
      </w:r>
      <w:proofErr w:type="spellStart"/>
      <w:r>
        <w:rPr>
          <w:color w:val="000000"/>
          <w:sz w:val="27"/>
          <w:szCs w:val="27"/>
        </w:rPr>
        <w:t>безурядицей</w:t>
      </w:r>
      <w:proofErr w:type="spellEnd"/>
      <w:r>
        <w:rPr>
          <w:color w:val="000000"/>
          <w:sz w:val="27"/>
          <w:szCs w:val="27"/>
        </w:rPr>
        <w:t>, что бывает во всех молодых странах, то злиться на неё - значит то же, что злиться на ребёнка, у которого слипаются глазки посреди вечерней крикливой беседы</w:t>
      </w:r>
      <w:proofErr w:type="gramEnd"/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людей взрослых.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VI. Добровольцы утверждают, что Обломов — лишний человек, порождённый кризисом старой крепостнической Руси.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Вопрос учителя.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Какие символы указывают на такие черты его характера, как лень, нежелание и неумение что-либо делать, застой? (Диван, тапочки, халат.)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Заполняем </w:t>
      </w:r>
      <w:proofErr w:type="spellStart"/>
      <w:r>
        <w:rPr>
          <w:color w:val="000000"/>
          <w:sz w:val="27"/>
          <w:szCs w:val="27"/>
        </w:rPr>
        <w:t>изо-таблицу</w:t>
      </w:r>
      <w:proofErr w:type="spellEnd"/>
      <w:r>
        <w:rPr>
          <w:color w:val="000000"/>
          <w:sz w:val="27"/>
          <w:szCs w:val="27"/>
        </w:rPr>
        <w:t>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VII. Когда мы говорим о кризисе, мы имеем в виду, что вся страна испытывает влияние распада. Да и сам Обломов заявляет: «Наше имя — легион».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r>
        <w:rPr>
          <w:i/>
          <w:iCs/>
          <w:color w:val="000000"/>
          <w:sz w:val="27"/>
          <w:szCs w:val="27"/>
        </w:rPr>
        <w:t>Инсценирование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Тихо открываем дверь в дом Обломова — и оказываемся свидетелями такой сцены.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Инсценирование</w:t>
      </w:r>
      <w:proofErr w:type="spellEnd"/>
      <w:r>
        <w:rPr>
          <w:color w:val="000000"/>
          <w:sz w:val="27"/>
          <w:szCs w:val="27"/>
        </w:rPr>
        <w:t>: разговор Обломова со слугой Захаром.)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Вопрос учителя.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Какое значение в контексте романа имеет эта сцена? (Она показывает, что крепостничество развратило и разложило все слои русского общества: от барина до его слуги.)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VIII. Дружинин увидел в Обломове целый народ, достойный любви.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Какие черты характера Обломова ему импонируют? ( Сердечность, совесть, отрицание бюрократизма и карьеризма)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Вывод: с одной стороны, в романе дана критика обломовщины, а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другой — показано в ней нечто вечное, имеющее высокий духовный и общечеловеческий смысл.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IX. Как воспитывался барин Обломов, владелец трёхсот крепостных?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Работа с текстом, деталями.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(«...</w:t>
      </w:r>
      <w:proofErr w:type="gramStart"/>
      <w:r>
        <w:rPr>
          <w:color w:val="000000"/>
          <w:sz w:val="27"/>
          <w:szCs w:val="27"/>
        </w:rPr>
        <w:t>воспитан</w:t>
      </w:r>
      <w:proofErr w:type="gramEnd"/>
      <w:r>
        <w:rPr>
          <w:color w:val="000000"/>
          <w:sz w:val="27"/>
          <w:szCs w:val="27"/>
        </w:rPr>
        <w:t xml:space="preserve"> нежно, ни холода, ни голода никогда не терпел, нужды не знал, хлеба себе не зарабатывал и вообще чёрными делами не занимался».)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черновой рукописи романа читаем: «никакими подлыми делами не занимался».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Вопрос учителя.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вы думаете, о каких подлых делах идёт речь? (Труд.)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Ирония Гончарова очевидна. Подлые и чёрные дела — это труд. И это не индивидуальное мнение героя, это опыт многих поколений, которые, как сказано далее в романе «сносили труд как наказание, наложенное ещё на </w:t>
      </w:r>
      <w:proofErr w:type="spellStart"/>
      <w:r>
        <w:rPr>
          <w:color w:val="000000"/>
          <w:sz w:val="27"/>
          <w:szCs w:val="27"/>
        </w:rPr>
        <w:t>праотцов</w:t>
      </w:r>
      <w:proofErr w:type="spellEnd"/>
      <w:r>
        <w:rPr>
          <w:color w:val="000000"/>
          <w:sz w:val="27"/>
          <w:szCs w:val="27"/>
        </w:rPr>
        <w:t xml:space="preserve"> наших, но любить не могли, и где был случай, всегда от него избавлялись, находя это возможным и должным».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X. Проследите на примере одного эпизода, чем занимались друзья и знакомые Обломова и как наш герой относился к их деятельности</w:t>
      </w:r>
      <w:r>
        <w:rPr>
          <w:color w:val="000000"/>
          <w:sz w:val="27"/>
          <w:szCs w:val="27"/>
        </w:rPr>
        <w:t>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Волков. «В 10 мест в один день — несчастный! — думал Обломов. — И это жизнь! Где же тут человек? На что он раздробляется и рассыпается»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радуется Обломов, что он не мыкается, сохраняет своё человеческое достоинство.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Судьбинский</w:t>
      </w:r>
      <w:proofErr w:type="spellEnd"/>
      <w:r>
        <w:rPr>
          <w:color w:val="000000"/>
          <w:sz w:val="27"/>
          <w:szCs w:val="27"/>
        </w:rPr>
        <w:t>. «Увяз, любезный друг, по уши увяз... А выйдет в люди, будет со временем ворочать делами и чинов нахватает. А как мало тут человеку нужно: ума его воли, чувства...»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Пенкин</w:t>
      </w:r>
      <w:proofErr w:type="spellEnd"/>
      <w:r>
        <w:rPr>
          <w:color w:val="000000"/>
          <w:sz w:val="27"/>
          <w:szCs w:val="27"/>
        </w:rPr>
        <w:t>. «Да писать-то всё, тратить мысль, душу на мелочи... торговать умом и воображением... не знать покоя... Когда же остановиться и отдохнуть? Несчастный».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Тарантьев</w:t>
      </w:r>
      <w:proofErr w:type="spellEnd"/>
      <w:r>
        <w:rPr>
          <w:color w:val="000000"/>
          <w:sz w:val="27"/>
          <w:szCs w:val="27"/>
        </w:rPr>
        <w:t>. Шума производит много, но на дело его не хватает.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XI. Обломов не принимает их пустопорожней деятельности. А что делает сам? Мучается ли он от ничегонеделания? (Тайная исповедь Обломова.)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На доске выписать ключевые слова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Кто-то</w:t>
      </w:r>
      <w:r>
        <w:rPr>
          <w:color w:val="000000"/>
          <w:sz w:val="27"/>
          <w:szCs w:val="27"/>
        </w:rPr>
        <w:t> будто украл и закопал в собственной его душе принесённые ему в дар миром и жизнью сокровища.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Что-то</w:t>
      </w:r>
      <w:r>
        <w:rPr>
          <w:color w:val="000000"/>
          <w:sz w:val="27"/>
          <w:szCs w:val="27"/>
        </w:rPr>
        <w:t> помешало ему ринуться на поприще жизни.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Какой-то </w:t>
      </w:r>
      <w:r>
        <w:rPr>
          <w:color w:val="000000"/>
          <w:sz w:val="27"/>
          <w:szCs w:val="27"/>
        </w:rPr>
        <w:t>тайный враг наложил на него руку в начале пути и далеко отбросил от прямого человеческого назначения.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Вопрос учителя</w:t>
      </w:r>
      <w:r>
        <w:rPr>
          <w:color w:val="000000"/>
          <w:sz w:val="27"/>
          <w:szCs w:val="27"/>
        </w:rPr>
        <w:t>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Что же символизирует у Гончарова эти «кто-то», «что-то», «какой-то»? (Общество, государственная машина.)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XII. Работа с нижней частью </w:t>
      </w:r>
      <w:proofErr w:type="spellStart"/>
      <w:r>
        <w:rPr>
          <w:b/>
          <w:bCs/>
          <w:color w:val="000000"/>
          <w:sz w:val="27"/>
          <w:szCs w:val="27"/>
        </w:rPr>
        <w:t>изо-таблицы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Вопрос учителя.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Какие обстоятельства оказали влияние на формирование этих черт характера героя (душевности, сердечности, доброты)? В какой главе дан ответ на этот вопрос? </w:t>
      </w:r>
      <w:proofErr w:type="gramStart"/>
      <w:r>
        <w:rPr>
          <w:color w:val="000000"/>
          <w:sz w:val="27"/>
          <w:szCs w:val="27"/>
        </w:rPr>
        <w:t>(Сон Обломова.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Сон объясняет читателю, почему для Ильи Ильича неприемлем путь его визитёров.)</w:t>
      </w:r>
      <w:proofErr w:type="gramEnd"/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Звучит музыка</w:t>
      </w:r>
      <w:r>
        <w:rPr>
          <w:color w:val="000000"/>
          <w:sz w:val="27"/>
          <w:szCs w:val="27"/>
        </w:rPr>
        <w:t>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Сны бывают разные: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Хмурые и ясные,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Светлые и чёрные,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Радостные — вздорные,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Грустные и страшные,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Иногда прекрасные.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Явь в них отражается,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Может, искажается,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Или преломляется,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Долго вспоминается,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Чаще забывается.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Чутко озадачены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Мы смотрим </w:t>
      </w:r>
      <w:proofErr w:type="gramStart"/>
      <w:r>
        <w:rPr>
          <w:color w:val="000000"/>
          <w:sz w:val="27"/>
          <w:szCs w:val="27"/>
        </w:rPr>
        <w:t>в даль</w:t>
      </w:r>
      <w:proofErr w:type="gramEnd"/>
      <w:r>
        <w:rPr>
          <w:color w:val="000000"/>
          <w:sz w:val="27"/>
          <w:szCs w:val="27"/>
        </w:rPr>
        <w:t xml:space="preserve"> прозрачную;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Зачем к нам эти сны...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Работая над сном Обломова, учащиеся делают вывод о факторах, повлиявших на формирование нравственных основ целого народа: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 Мягкая среднерусская природа. (Художественные зарисовки учащихся.)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 Особый «лад» патриархального уклада русской жизни.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 Фольклор. (Сказки няни.)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 Любовь родных.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Рассуждения учащихся о том, как понимали жизнь в Обломовке, какие у них были идеалы.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XIII. Работа со словом.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Подобрать слова-ассоциации (покой, идиллия, очарование, сон, тишина, мир).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Вывод: они таят в себе застывшее время.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XIV. Можно ли назвать этих людей «мёртвыми душами»? </w:t>
      </w:r>
      <w:r>
        <w:rPr>
          <w:color w:val="000000"/>
          <w:sz w:val="27"/>
          <w:szCs w:val="27"/>
        </w:rPr>
        <w:t>(Нет, они любят, наслаждаются, размышляют.)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Главная черта героя — душа. Как же живётся этой «живой душе» в современном ей обществе?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Новое время породило новых людей.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Рассказы, замечания, комментарии учащихся о </w:t>
      </w:r>
      <w:proofErr w:type="spellStart"/>
      <w:r>
        <w:rPr>
          <w:color w:val="000000"/>
          <w:sz w:val="27"/>
          <w:szCs w:val="27"/>
        </w:rPr>
        <w:t>Штольце</w:t>
      </w:r>
      <w:proofErr w:type="spellEnd"/>
      <w:r>
        <w:rPr>
          <w:color w:val="000000"/>
          <w:sz w:val="27"/>
          <w:szCs w:val="27"/>
        </w:rPr>
        <w:t>, Ильинской и других.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lastRenderedPageBreak/>
        <w:t>Вывод: новые люди чем-то заняты, а Обломов предпочитает лежать на диване, т.к. не желает жить в ущерб своему нравственному достоинству.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Что предлагают </w:t>
      </w:r>
      <w:proofErr w:type="spellStart"/>
      <w:r>
        <w:rPr>
          <w:color w:val="000000"/>
          <w:sz w:val="27"/>
          <w:szCs w:val="27"/>
        </w:rPr>
        <w:t>Штольц</w:t>
      </w:r>
      <w:proofErr w:type="spellEnd"/>
      <w:r>
        <w:rPr>
          <w:color w:val="000000"/>
          <w:sz w:val="27"/>
          <w:szCs w:val="27"/>
        </w:rPr>
        <w:t xml:space="preserve"> и Ильинская Обломову? («Избрать себе маленький круг деятельности...»)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Обломов отвергал труд, но ему мучительно был знаком другой труд— </w:t>
      </w:r>
      <w:proofErr w:type="gramStart"/>
      <w:r>
        <w:rPr>
          <w:color w:val="000000"/>
          <w:sz w:val="27"/>
          <w:szCs w:val="27"/>
        </w:rPr>
        <w:t>тр</w:t>
      </w:r>
      <w:proofErr w:type="gramEnd"/>
      <w:r>
        <w:rPr>
          <w:color w:val="000000"/>
          <w:sz w:val="27"/>
          <w:szCs w:val="27"/>
        </w:rPr>
        <w:t>уд души!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Вопросы и мысли Обломова: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 Мечты о преобразовании имения.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2. Поиски </w:t>
      </w:r>
      <w:proofErr w:type="gramStart"/>
      <w:r>
        <w:rPr>
          <w:color w:val="000000"/>
          <w:sz w:val="27"/>
          <w:szCs w:val="27"/>
        </w:rPr>
        <w:t>хорошего</w:t>
      </w:r>
      <w:proofErr w:type="gramEnd"/>
      <w:r>
        <w:rPr>
          <w:color w:val="000000"/>
          <w:sz w:val="27"/>
          <w:szCs w:val="27"/>
        </w:rPr>
        <w:t xml:space="preserve"> и светлого в себе.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 Размышления о времени.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 Всеобщие человеческие скорби.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XV. Работа со схемой.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гармония — упадок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возвеличивание человека - трагедия замкнутости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сон — пробуждение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XVI. Беседа о пробуждение Обломова. Влияние на него «деловых людей» и влияние Обломова на них.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Пробудивший столько людей к осознанию духовной красоты и прелести бытия, сам Обломов плачевно заканчивает своё существование. (Звучит текст.)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Вопрос учителя.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Если бы можно было продолжить роман и закончить историю </w:t>
      </w:r>
      <w:proofErr w:type="spellStart"/>
      <w:r>
        <w:rPr>
          <w:color w:val="000000"/>
          <w:sz w:val="27"/>
          <w:szCs w:val="27"/>
        </w:rPr>
        <w:t>Штольца</w:t>
      </w:r>
      <w:proofErr w:type="spellEnd"/>
      <w:r>
        <w:rPr>
          <w:color w:val="000000"/>
          <w:sz w:val="27"/>
          <w:szCs w:val="27"/>
        </w:rPr>
        <w:t>, как бы вы определили его конец? (Обломовка, семейное благополучие.)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XVII. Подведение итога разговора: что же такое </w:t>
      </w:r>
      <w:proofErr w:type="gramStart"/>
      <w:r>
        <w:rPr>
          <w:b/>
          <w:bCs/>
          <w:color w:val="000000"/>
          <w:sz w:val="27"/>
          <w:szCs w:val="27"/>
        </w:rPr>
        <w:t>обломовщина</w:t>
      </w:r>
      <w:proofErr w:type="gramEnd"/>
      <w:r>
        <w:rPr>
          <w:b/>
          <w:bCs/>
          <w:color w:val="000000"/>
          <w:sz w:val="27"/>
          <w:szCs w:val="27"/>
        </w:rPr>
        <w:t>?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Слова Гоголя: «Где же тот, кто бы на родном языке русской души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умел бы сказать нам это всемогущее слово «вперёд»? Века проходят за веками, полмиллиона сидней, увальней и </w:t>
      </w:r>
      <w:proofErr w:type="spellStart"/>
      <w:r>
        <w:rPr>
          <w:color w:val="000000"/>
          <w:sz w:val="27"/>
          <w:szCs w:val="27"/>
        </w:rPr>
        <w:t>болванов</w:t>
      </w:r>
      <w:proofErr w:type="spellEnd"/>
      <w:r>
        <w:rPr>
          <w:color w:val="000000"/>
          <w:sz w:val="27"/>
          <w:szCs w:val="27"/>
        </w:rPr>
        <w:t xml:space="preserve"> дремлет непробудно, и редко рождается на Руси муж, умеющий произнести его, это всемогущее слово».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Заключительные вопросы беседы: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 Изобразил ли Гончаров людей, которые могут сказать это всемогущее слово «вперёд»?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 Были ли такие люди в России?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3. Живы ли сейчас Обломовы и </w:t>
      </w:r>
      <w:proofErr w:type="spellStart"/>
      <w:r>
        <w:rPr>
          <w:color w:val="000000"/>
          <w:sz w:val="27"/>
          <w:szCs w:val="27"/>
        </w:rPr>
        <w:t>Штольцы</w:t>
      </w:r>
      <w:proofErr w:type="spellEnd"/>
      <w:r>
        <w:rPr>
          <w:color w:val="000000"/>
          <w:sz w:val="27"/>
          <w:szCs w:val="27"/>
        </w:rPr>
        <w:t>?</w:t>
      </w:r>
    </w:p>
    <w:p w:rsidR="006D125F" w:rsidRDefault="006D125F" w:rsidP="006D125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 Есть ли сегодня люди, способные сказать России «вперёд»?</w:t>
      </w:r>
    </w:p>
    <w:p w:rsidR="007306DD" w:rsidRDefault="00BC522B"/>
    <w:sectPr w:rsidR="007306DD" w:rsidSect="001E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25F"/>
    <w:rsid w:val="000013C8"/>
    <w:rsid w:val="001E52E8"/>
    <w:rsid w:val="003C5CB7"/>
    <w:rsid w:val="004476CB"/>
    <w:rsid w:val="005E2C75"/>
    <w:rsid w:val="00614F34"/>
    <w:rsid w:val="006D125F"/>
    <w:rsid w:val="00755D15"/>
    <w:rsid w:val="00982412"/>
    <w:rsid w:val="009C68EC"/>
    <w:rsid w:val="00A3061A"/>
    <w:rsid w:val="00BC522B"/>
    <w:rsid w:val="00EE339A"/>
    <w:rsid w:val="00E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лютик</cp:lastModifiedBy>
  <cp:revision>4</cp:revision>
  <dcterms:created xsi:type="dcterms:W3CDTF">2017-11-27T16:45:00Z</dcterms:created>
  <dcterms:modified xsi:type="dcterms:W3CDTF">2017-11-27T17:16:00Z</dcterms:modified>
</cp:coreProperties>
</file>